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11E86" w14:textId="77777777" w:rsidR="000C0C99" w:rsidRPr="009A3878" w:rsidRDefault="000C0C99" w:rsidP="000C0C99">
      <w:pPr>
        <w:rPr>
          <w:rFonts w:ascii="Arial" w:hAnsi="Arial" w:cs="Arial"/>
          <w:color w:val="222222"/>
          <w:shd w:val="clear" w:color="auto" w:fill="FFFFFF"/>
          <w:lang w:val="ru-RU"/>
        </w:rPr>
      </w:pPr>
      <w:r w:rsidRPr="009A387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Внутриутробное развитие ребенка:</w:t>
      </w:r>
      <w:r w:rsidRPr="009A38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hyperlink r:id="rId4" w:history="1">
        <w:r w:rsidRPr="002E28C6">
          <w:rPr>
            <w:rStyle w:val="a3"/>
            <w:rFonts w:ascii="Arial" w:hAnsi="Arial" w:cs="Arial"/>
            <w:shd w:val="clear" w:color="auto" w:fill="FFFFFF"/>
          </w:rPr>
          <w:t>https</w:t>
        </w:r>
        <w:r w:rsidRPr="002E28C6">
          <w:rPr>
            <w:rStyle w:val="a3"/>
            <w:rFonts w:ascii="Arial" w:hAnsi="Arial" w:cs="Arial"/>
            <w:shd w:val="clear" w:color="auto" w:fill="FFFFFF"/>
            <w:lang w:val="ru-RU"/>
          </w:rPr>
          <w:t>://</w:t>
        </w:r>
        <w:r w:rsidRPr="002E28C6">
          <w:rPr>
            <w:rStyle w:val="a3"/>
            <w:rFonts w:ascii="Arial" w:hAnsi="Arial" w:cs="Arial"/>
            <w:shd w:val="clear" w:color="auto" w:fill="FFFFFF"/>
          </w:rPr>
          <w:t>youtu</w:t>
        </w:r>
        <w:r w:rsidRPr="002E28C6">
          <w:rPr>
            <w:rStyle w:val="a3"/>
            <w:rFonts w:ascii="Arial" w:hAnsi="Arial" w:cs="Arial"/>
            <w:shd w:val="clear" w:color="auto" w:fill="FFFFFF"/>
            <w:lang w:val="ru-RU"/>
          </w:rPr>
          <w:t>.</w:t>
        </w:r>
        <w:r w:rsidRPr="002E28C6">
          <w:rPr>
            <w:rStyle w:val="a3"/>
            <w:rFonts w:ascii="Arial" w:hAnsi="Arial" w:cs="Arial"/>
            <w:shd w:val="clear" w:color="auto" w:fill="FFFFFF"/>
          </w:rPr>
          <w:t>be</w:t>
        </w:r>
        <w:r w:rsidRPr="002E28C6">
          <w:rPr>
            <w:rStyle w:val="a3"/>
            <w:rFonts w:ascii="Arial" w:hAnsi="Arial" w:cs="Arial"/>
            <w:shd w:val="clear" w:color="auto" w:fill="FFFFFF"/>
            <w:lang w:val="ru-RU"/>
          </w:rPr>
          <w:t>/</w:t>
        </w:r>
        <w:r w:rsidRPr="002E28C6">
          <w:rPr>
            <w:rStyle w:val="a3"/>
            <w:rFonts w:ascii="Arial" w:hAnsi="Arial" w:cs="Arial"/>
            <w:shd w:val="clear" w:color="auto" w:fill="FFFFFF"/>
          </w:rPr>
          <w:t>fesbv</w:t>
        </w:r>
        <w:r w:rsidRPr="002E28C6">
          <w:rPr>
            <w:rStyle w:val="a3"/>
            <w:rFonts w:ascii="Arial" w:hAnsi="Arial" w:cs="Arial"/>
            <w:shd w:val="clear" w:color="auto" w:fill="FFFFFF"/>
            <w:lang w:val="ru-RU"/>
          </w:rPr>
          <w:t>9</w:t>
        </w:r>
        <w:r w:rsidRPr="002E28C6">
          <w:rPr>
            <w:rStyle w:val="a3"/>
            <w:rFonts w:ascii="Arial" w:hAnsi="Arial" w:cs="Arial"/>
            <w:shd w:val="clear" w:color="auto" w:fill="FFFFFF"/>
          </w:rPr>
          <w:t>T</w:t>
        </w:r>
        <w:r w:rsidRPr="002E28C6">
          <w:rPr>
            <w:rStyle w:val="a3"/>
            <w:rFonts w:ascii="Arial" w:hAnsi="Arial" w:cs="Arial"/>
            <w:shd w:val="clear" w:color="auto" w:fill="FFFFFF"/>
            <w:lang w:val="ru-RU"/>
          </w:rPr>
          <w:t>03</w:t>
        </w:r>
        <w:r w:rsidRPr="002E28C6">
          <w:rPr>
            <w:rStyle w:val="a3"/>
            <w:rFonts w:ascii="Arial" w:hAnsi="Arial" w:cs="Arial"/>
            <w:shd w:val="clear" w:color="auto" w:fill="FFFFFF"/>
          </w:rPr>
          <w:t>ag</w:t>
        </w:r>
        <w:r w:rsidRPr="002E28C6">
          <w:rPr>
            <w:rStyle w:val="a3"/>
            <w:rFonts w:ascii="Arial" w:hAnsi="Arial" w:cs="Arial"/>
            <w:shd w:val="clear" w:color="auto" w:fill="FFFFFF"/>
            <w:lang w:val="ru-RU"/>
          </w:rPr>
          <w:t>?</w:t>
        </w:r>
        <w:r w:rsidRPr="002E28C6">
          <w:rPr>
            <w:rStyle w:val="a3"/>
            <w:rFonts w:ascii="Arial" w:hAnsi="Arial" w:cs="Arial"/>
            <w:shd w:val="clear" w:color="auto" w:fill="FFFFFF"/>
          </w:rPr>
          <w:t>si</w:t>
        </w:r>
        <w:r w:rsidRPr="002E28C6">
          <w:rPr>
            <w:rStyle w:val="a3"/>
            <w:rFonts w:ascii="Arial" w:hAnsi="Arial" w:cs="Arial"/>
            <w:shd w:val="clear" w:color="auto" w:fill="FFFFFF"/>
            <w:lang w:val="ru-RU"/>
          </w:rPr>
          <w:t>=</w:t>
        </w:r>
        <w:r w:rsidRPr="002E28C6">
          <w:rPr>
            <w:rStyle w:val="a3"/>
            <w:rFonts w:ascii="Arial" w:hAnsi="Arial" w:cs="Arial"/>
            <w:shd w:val="clear" w:color="auto" w:fill="FFFFFF"/>
          </w:rPr>
          <w:t>ROBENXagsbsRFw</w:t>
        </w:r>
        <w:r w:rsidRPr="002E28C6">
          <w:rPr>
            <w:rStyle w:val="a3"/>
            <w:rFonts w:ascii="Arial" w:hAnsi="Arial" w:cs="Arial"/>
            <w:shd w:val="clear" w:color="auto" w:fill="FFFFFF"/>
            <w:lang w:val="ru-RU"/>
          </w:rPr>
          <w:t>1</w:t>
        </w:r>
        <w:r w:rsidRPr="002E28C6">
          <w:rPr>
            <w:rStyle w:val="a3"/>
            <w:rFonts w:ascii="Arial" w:hAnsi="Arial" w:cs="Arial"/>
            <w:shd w:val="clear" w:color="auto" w:fill="FFFFFF"/>
          </w:rPr>
          <w:t>d</w:t>
        </w:r>
      </w:hyperlink>
    </w:p>
    <w:p w14:paraId="69973D53" w14:textId="77777777" w:rsidR="000C0C99" w:rsidRDefault="000C0C99" w:rsidP="00C93514">
      <w:pPr>
        <w:shd w:val="clear" w:color="auto" w:fill="DFEBEB"/>
        <w:spacing w:after="105" w:line="360" w:lineRule="atLeast"/>
        <w:rPr>
          <w:rFonts w:ascii="Helvetica" w:eastAsia="Times New Roman" w:hAnsi="Helvetica" w:cs="Times New Roman"/>
          <w:color w:val="2B2B2B"/>
          <w:sz w:val="72"/>
          <w:szCs w:val="72"/>
          <w:lang w:val="ru-RU" w:eastAsia="ru-RU"/>
        </w:rPr>
      </w:pPr>
    </w:p>
    <w:p w14:paraId="08A19EE1" w14:textId="45C31F5E" w:rsidR="00C93514" w:rsidRPr="00C93514" w:rsidRDefault="00C93514" w:rsidP="00C93514">
      <w:pPr>
        <w:shd w:val="clear" w:color="auto" w:fill="DFEBEB"/>
        <w:spacing w:after="105" w:line="360" w:lineRule="atLeast"/>
        <w:rPr>
          <w:rFonts w:ascii="Helvetica" w:eastAsia="Times New Roman" w:hAnsi="Helvetica" w:cs="Times New Roman"/>
          <w:color w:val="2B2B2B"/>
          <w:sz w:val="72"/>
          <w:szCs w:val="72"/>
          <w:lang w:val="ru-RU" w:eastAsia="ru-RU"/>
        </w:rPr>
      </w:pPr>
      <w:r w:rsidRPr="00C93514">
        <w:rPr>
          <w:rFonts w:ascii="Helvetica" w:eastAsia="Times New Roman" w:hAnsi="Helvetica" w:cs="Times New Roman"/>
          <w:color w:val="2B2B2B"/>
          <w:sz w:val="72"/>
          <w:szCs w:val="72"/>
          <w:lang w:val="ru-RU" w:eastAsia="ru-RU"/>
        </w:rPr>
        <w:t>Развитие ребенка по неделям</w:t>
      </w:r>
    </w:p>
    <w:p w14:paraId="3B58E166" w14:textId="77777777" w:rsidR="00C93514" w:rsidRPr="00C93514" w:rsidRDefault="00C93514" w:rsidP="00C93514">
      <w:pPr>
        <w:shd w:val="clear" w:color="auto" w:fill="DFEBEB"/>
        <w:spacing w:after="0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noProof/>
          <w:color w:val="2B2B2B"/>
          <w:sz w:val="23"/>
          <w:szCs w:val="23"/>
          <w:lang w:val="ru-RU" w:eastAsia="ru-RU"/>
        </w:rPr>
        <w:drawing>
          <wp:inline distT="0" distB="0" distL="0" distR="0" wp14:anchorId="5CB0E261" wp14:editId="08E97956">
            <wp:extent cx="5410200" cy="34290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BE0B7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Будущим мамам всегда любопытно, как идет развитие плода во время, когда его ждут с таким нетерпением. Поговорим и посмотрим на фото и картинки, как же растет и развивается плод по неделям.</w:t>
      </w:r>
    </w:p>
    <w:p w14:paraId="3778C471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Что же делает пузожитель целых 9 месяцев в животике у мамы? Что чувствует, видит и слышит?</w:t>
      </w:r>
    </w:p>
    <w:p w14:paraId="2F14F579" w14:textId="77777777" w:rsidR="00C93514" w:rsidRPr="00C93514" w:rsidRDefault="00C93514" w:rsidP="00C93514">
      <w:pPr>
        <w:shd w:val="clear" w:color="auto" w:fill="DFEBEB"/>
        <w:spacing w:before="150" w:after="150" w:line="600" w:lineRule="atLeast"/>
        <w:outlineLvl w:val="1"/>
        <w:rPr>
          <w:rFonts w:ascii="Verdana" w:eastAsia="Times New Roman" w:hAnsi="Verdana" w:cs="Times New Roman"/>
          <w:color w:val="2B2B2B"/>
          <w:sz w:val="30"/>
          <w:szCs w:val="30"/>
          <w:lang w:val="ru-RU" w:eastAsia="ru-RU"/>
        </w:rPr>
      </w:pPr>
      <w:r w:rsidRPr="00C93514">
        <w:rPr>
          <w:rFonts w:ascii="Verdana" w:eastAsia="Times New Roman" w:hAnsi="Verdana" w:cs="Times New Roman"/>
          <w:color w:val="2B2B2B"/>
          <w:sz w:val="30"/>
          <w:szCs w:val="30"/>
          <w:lang w:val="ru-RU" w:eastAsia="ru-RU"/>
        </w:rPr>
        <w:t>Беременность: развитие плода по неделям</w:t>
      </w:r>
    </w:p>
    <w:p w14:paraId="5219F54D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Начнем рассказ о развитии плода по неделям с самого начала — от момента оплодотворения. Плод возрастом до 8ми недель называют </w:t>
      </w:r>
      <w:r w:rsidRPr="00C93514">
        <w:rPr>
          <w:rFonts w:ascii="Arial Narrow" w:eastAsia="Times New Roman" w:hAnsi="Arial Narrow" w:cs="Times New Roman"/>
          <w:i/>
          <w:iCs/>
          <w:color w:val="2B2B2B"/>
          <w:sz w:val="23"/>
          <w:szCs w:val="23"/>
          <w:lang w:val="ru-RU" w:eastAsia="ru-RU"/>
        </w:rPr>
        <w:t>эмбрионом</w:t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, это происходит до формирования всех систем органов.</w:t>
      </w:r>
    </w:p>
    <w:p w14:paraId="48E47CB7" w14:textId="77777777" w:rsidR="00C93514" w:rsidRPr="00C93514" w:rsidRDefault="00C93514" w:rsidP="00C93514">
      <w:pPr>
        <w:shd w:val="clear" w:color="auto" w:fill="DFEBEB"/>
        <w:spacing w:before="150" w:after="150" w:line="600" w:lineRule="atLeast"/>
        <w:outlineLvl w:val="2"/>
        <w:rPr>
          <w:rFonts w:ascii="Verdana" w:eastAsia="Times New Roman" w:hAnsi="Verdana" w:cs="Times New Roman"/>
          <w:color w:val="2B2B2B"/>
          <w:sz w:val="34"/>
          <w:szCs w:val="34"/>
          <w:lang w:val="ru-RU" w:eastAsia="ru-RU"/>
        </w:rPr>
      </w:pPr>
      <w:r w:rsidRPr="00C93514">
        <w:rPr>
          <w:rFonts w:ascii="Verdana" w:eastAsia="Times New Roman" w:hAnsi="Verdana" w:cs="Times New Roman"/>
          <w:color w:val="2B2B2B"/>
          <w:sz w:val="34"/>
          <w:szCs w:val="34"/>
          <w:lang w:val="ru-RU" w:eastAsia="ru-RU"/>
        </w:rPr>
        <w:t>Развитие эмбриона: 1-я неделя</w:t>
      </w:r>
    </w:p>
    <w:p w14:paraId="009147FC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noProof/>
          <w:color w:val="1E1E1E"/>
          <w:sz w:val="23"/>
          <w:szCs w:val="23"/>
          <w:lang w:val="ru-RU" w:eastAsia="ru-RU"/>
        </w:rPr>
        <w:lastRenderedPageBreak/>
        <w:drawing>
          <wp:inline distT="0" distB="0" distL="0" distR="0" wp14:anchorId="7FE08066" wp14:editId="62AAD70B">
            <wp:extent cx="3200400" cy="4219575"/>
            <wp:effectExtent l="0" t="0" r="0" b="9525"/>
            <wp:docPr id="29" name="Рисунок 29" descr="развитие плода по неделям фото первой недели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развитие плода по неделям фото первой недели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3374E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i/>
          <w:iCs/>
          <w:color w:val="2B2B2B"/>
          <w:sz w:val="23"/>
          <w:szCs w:val="23"/>
          <w:lang w:val="ru-RU" w:eastAsia="ru-RU"/>
        </w:rPr>
        <w:t>Яйцеклетка оплодотворяется и начинает активно дробиться. </w:t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Яйцеклетка направляется к матке, по пути освобождаясь от оболочки.</w:t>
      </w:r>
    </w:p>
    <w:p w14:paraId="24EDA459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На 6—8й дни осуществляется </w:t>
      </w:r>
      <w:r w:rsidRPr="00C93514">
        <w:rPr>
          <w:rFonts w:ascii="Arial Narrow" w:eastAsia="Times New Roman" w:hAnsi="Arial Narrow" w:cs="Times New Roman"/>
          <w:b/>
          <w:bCs/>
          <w:color w:val="2B2B2B"/>
          <w:sz w:val="23"/>
          <w:szCs w:val="23"/>
          <w:lang w:val="ru-RU" w:eastAsia="ru-RU"/>
        </w:rPr>
        <w:t>имплантация</w:t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 яйца — внедрение в матку. Яйцо оседает на поверхность слизистой оболочки матки и используя хориальные ворсинки прикрепляется к слизистой матки.</w:t>
      </w:r>
    </w:p>
    <w:p w14:paraId="4BC6B6AF" w14:textId="77777777" w:rsidR="00C93514" w:rsidRPr="00C93514" w:rsidRDefault="00C93514" w:rsidP="00C93514">
      <w:pPr>
        <w:shd w:val="clear" w:color="auto" w:fill="DFEBEB"/>
        <w:spacing w:before="150" w:after="150" w:line="600" w:lineRule="atLeast"/>
        <w:outlineLvl w:val="2"/>
        <w:rPr>
          <w:rFonts w:ascii="Verdana" w:eastAsia="Times New Roman" w:hAnsi="Verdana" w:cs="Times New Roman"/>
          <w:color w:val="2B2B2B"/>
          <w:sz w:val="34"/>
          <w:szCs w:val="34"/>
          <w:lang w:val="ru-RU" w:eastAsia="ru-RU"/>
        </w:rPr>
      </w:pPr>
      <w:r w:rsidRPr="00C93514">
        <w:rPr>
          <w:rFonts w:ascii="Verdana" w:eastAsia="Times New Roman" w:hAnsi="Verdana" w:cs="Times New Roman"/>
          <w:color w:val="2B2B2B"/>
          <w:sz w:val="34"/>
          <w:szCs w:val="34"/>
          <w:lang w:val="ru-RU" w:eastAsia="ru-RU"/>
        </w:rPr>
        <w:t>Развитие эмбриона: 2–3 недели</w:t>
      </w:r>
    </w:p>
    <w:p w14:paraId="215B34F0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noProof/>
          <w:color w:val="1E1E1E"/>
          <w:sz w:val="23"/>
          <w:szCs w:val="23"/>
          <w:lang w:val="ru-RU" w:eastAsia="ru-RU"/>
        </w:rPr>
        <w:lastRenderedPageBreak/>
        <w:drawing>
          <wp:inline distT="0" distB="0" distL="0" distR="0" wp14:anchorId="4F08A2ED" wp14:editId="195F4773">
            <wp:extent cx="5048250" cy="4086225"/>
            <wp:effectExtent l="0" t="0" r="0" b="9525"/>
            <wp:docPr id="30" name="Рисунок 30" descr="развитие плода по неделям в картинках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развитие плода по неделям в картинках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br/>
      </w:r>
      <w:r w:rsidRPr="00C93514">
        <w:rPr>
          <w:rFonts w:ascii="Arial Narrow" w:eastAsia="Times New Roman" w:hAnsi="Arial Narrow" w:cs="Times New Roman"/>
          <w:i/>
          <w:iCs/>
          <w:color w:val="2B2B2B"/>
          <w:sz w:val="23"/>
          <w:szCs w:val="23"/>
          <w:lang w:val="ru-RU" w:eastAsia="ru-RU"/>
        </w:rPr>
        <w:t>Картинка развития эмбриона на 3-ей неделе.</w:t>
      </w:r>
    </w:p>
    <w:p w14:paraId="430A9B1A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Эмбрион активно развивается, начиная обосабливаться от оболочек. На данном этапе формируются зачатки мышечной, костной и нервной систем. Поэтому этот период беременности считают важным.</w:t>
      </w:r>
    </w:p>
    <w:p w14:paraId="08ED0BF7" w14:textId="77777777" w:rsidR="00C93514" w:rsidRPr="00C93514" w:rsidRDefault="00C93514" w:rsidP="00C93514">
      <w:pPr>
        <w:shd w:val="clear" w:color="auto" w:fill="DFEBEB"/>
        <w:spacing w:before="150" w:after="150" w:line="600" w:lineRule="atLeast"/>
        <w:outlineLvl w:val="2"/>
        <w:rPr>
          <w:rFonts w:ascii="Verdana" w:eastAsia="Times New Roman" w:hAnsi="Verdana" w:cs="Times New Roman"/>
          <w:color w:val="2B2B2B"/>
          <w:sz w:val="34"/>
          <w:szCs w:val="34"/>
          <w:lang w:val="ru-RU" w:eastAsia="ru-RU"/>
        </w:rPr>
      </w:pPr>
      <w:r w:rsidRPr="00C93514">
        <w:rPr>
          <w:rFonts w:ascii="Verdana" w:eastAsia="Times New Roman" w:hAnsi="Verdana" w:cs="Times New Roman"/>
          <w:color w:val="2B2B2B"/>
          <w:sz w:val="34"/>
          <w:szCs w:val="34"/>
          <w:lang w:val="ru-RU" w:eastAsia="ru-RU"/>
        </w:rPr>
        <w:t>Развитие эмбриона: 4–7 недели</w:t>
      </w:r>
    </w:p>
    <w:p w14:paraId="08F0BC34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noProof/>
          <w:color w:val="1E1E1E"/>
          <w:sz w:val="23"/>
          <w:szCs w:val="23"/>
          <w:lang w:val="ru-RU" w:eastAsia="ru-RU"/>
        </w:rPr>
        <w:lastRenderedPageBreak/>
        <w:drawing>
          <wp:inline distT="0" distB="0" distL="0" distR="0" wp14:anchorId="7744C916" wp14:editId="24E347AE">
            <wp:extent cx="5048250" cy="4038600"/>
            <wp:effectExtent l="0" t="0" r="0" b="0"/>
            <wp:docPr id="31" name="Рисунок 31" descr="картинка развития плода неделя 4">
              <a:hlinkClick xmlns:a="http://schemas.openxmlformats.org/drawingml/2006/main" r:id="rId1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а развития плода неделя 4">
                      <a:hlinkClick r:id="rId1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br/>
      </w:r>
      <w:r w:rsidRPr="00C93514">
        <w:rPr>
          <w:rFonts w:ascii="Arial Narrow" w:eastAsia="Times New Roman" w:hAnsi="Arial Narrow" w:cs="Times New Roman"/>
          <w:i/>
          <w:iCs/>
          <w:color w:val="2B2B2B"/>
          <w:sz w:val="23"/>
          <w:szCs w:val="23"/>
          <w:lang w:val="ru-RU" w:eastAsia="ru-RU"/>
        </w:rPr>
        <w:t>Развитие плода по неделям в картинках: </w:t>
      </w:r>
      <w:r w:rsidRPr="00C93514">
        <w:rPr>
          <w:rFonts w:ascii="Arial Narrow" w:eastAsia="Times New Roman" w:hAnsi="Arial Narrow" w:cs="Times New Roman"/>
          <w:b/>
          <w:bCs/>
          <w:i/>
          <w:iCs/>
          <w:color w:val="2B2B2B"/>
          <w:sz w:val="23"/>
          <w:szCs w:val="23"/>
          <w:lang w:val="ru-RU" w:eastAsia="ru-RU"/>
        </w:rPr>
        <w:t>неделя 4</w:t>
      </w:r>
    </w:p>
    <w:p w14:paraId="1670D695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noProof/>
          <w:color w:val="1E1E1E"/>
          <w:sz w:val="23"/>
          <w:szCs w:val="23"/>
          <w:lang w:val="ru-RU" w:eastAsia="ru-RU"/>
        </w:rPr>
        <w:drawing>
          <wp:inline distT="0" distB="0" distL="0" distR="0" wp14:anchorId="3E41AD43" wp14:editId="78A0AF04">
            <wp:extent cx="5048250" cy="3314700"/>
            <wp:effectExtent l="0" t="0" r="0" b="0"/>
            <wp:docPr id="32" name="Рисунок 32" descr="развитие плода по неделям фото неделя 4">
              <a:hlinkClick xmlns:a="http://schemas.openxmlformats.org/drawingml/2006/main" r:id="rId1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развитие плода по неделям фото неделя 4">
                      <a:hlinkClick r:id="rId1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br/>
      </w:r>
      <w:r w:rsidRPr="00C93514">
        <w:rPr>
          <w:rFonts w:ascii="Arial Narrow" w:eastAsia="Times New Roman" w:hAnsi="Arial Narrow" w:cs="Times New Roman"/>
          <w:i/>
          <w:iCs/>
          <w:color w:val="2B2B2B"/>
          <w:sz w:val="23"/>
          <w:szCs w:val="23"/>
          <w:lang w:val="ru-RU" w:eastAsia="ru-RU"/>
        </w:rPr>
        <w:t>Развитие плода по неделям фото: </w:t>
      </w:r>
      <w:r w:rsidRPr="00C93514">
        <w:rPr>
          <w:rFonts w:ascii="Arial Narrow" w:eastAsia="Times New Roman" w:hAnsi="Arial Narrow" w:cs="Times New Roman"/>
          <w:b/>
          <w:bCs/>
          <w:i/>
          <w:iCs/>
          <w:color w:val="2B2B2B"/>
          <w:sz w:val="23"/>
          <w:szCs w:val="23"/>
          <w:lang w:val="ru-RU" w:eastAsia="ru-RU"/>
        </w:rPr>
        <w:t>неделя 4</w:t>
      </w:r>
    </w:p>
    <w:p w14:paraId="01E4D4BF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noProof/>
          <w:color w:val="1E1E1E"/>
          <w:sz w:val="23"/>
          <w:szCs w:val="23"/>
          <w:lang w:val="ru-RU" w:eastAsia="ru-RU"/>
        </w:rPr>
        <w:lastRenderedPageBreak/>
        <w:drawing>
          <wp:inline distT="0" distB="0" distL="0" distR="0" wp14:anchorId="476717D3" wp14:editId="5909DEBB">
            <wp:extent cx="4667250" cy="3209925"/>
            <wp:effectExtent l="0" t="0" r="0" b="9525"/>
            <wp:docPr id="33" name="Рисунок 33" descr="фото эмбриона">
              <a:hlinkClick xmlns:a="http://schemas.openxmlformats.org/drawingml/2006/main" r:id="rId1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фото эмбриона">
                      <a:hlinkClick r:id="rId1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br/>
      </w:r>
      <w:r w:rsidRPr="00C93514">
        <w:rPr>
          <w:rFonts w:ascii="Arial Narrow" w:eastAsia="Times New Roman" w:hAnsi="Arial Narrow" w:cs="Times New Roman"/>
          <w:noProof/>
          <w:color w:val="1E1E1E"/>
          <w:sz w:val="23"/>
          <w:szCs w:val="23"/>
          <w:lang w:val="ru-RU" w:eastAsia="ru-RU"/>
        </w:rPr>
        <w:drawing>
          <wp:inline distT="0" distB="0" distL="0" distR="0" wp14:anchorId="6AB2870B" wp14:editId="5DF3AC67">
            <wp:extent cx="4581525" cy="3209925"/>
            <wp:effectExtent l="0" t="0" r="9525" b="9525"/>
            <wp:docPr id="34" name="Рисунок 34" descr="фото эмбриона до 6й недели">
              <a:hlinkClick xmlns:a="http://schemas.openxmlformats.org/drawingml/2006/main" r:id="rId1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фото эмбриона до 6й недели">
                      <a:hlinkClick r:id="rId1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br/>
      </w:r>
      <w:r w:rsidRPr="00C93514">
        <w:rPr>
          <w:rFonts w:ascii="Arial Narrow" w:eastAsia="Times New Roman" w:hAnsi="Arial Narrow" w:cs="Times New Roman"/>
          <w:noProof/>
          <w:color w:val="1E1E1E"/>
          <w:sz w:val="23"/>
          <w:szCs w:val="23"/>
          <w:lang w:val="ru-RU" w:eastAsia="ru-RU"/>
        </w:rPr>
        <w:lastRenderedPageBreak/>
        <w:drawing>
          <wp:inline distT="0" distB="0" distL="0" distR="0" wp14:anchorId="6829CB79" wp14:editId="266FDBEB">
            <wp:extent cx="4324350" cy="3152775"/>
            <wp:effectExtent l="0" t="0" r="0" b="9525"/>
            <wp:docPr id="35" name="Рисунок 35" descr="фото развития эмбриона">
              <a:hlinkClick xmlns:a="http://schemas.openxmlformats.org/drawingml/2006/main" r:id="rId1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фото развития эмбриона">
                      <a:hlinkClick r:id="rId1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br/>
      </w:r>
      <w:r w:rsidRPr="00C93514">
        <w:rPr>
          <w:rFonts w:ascii="Arial Narrow" w:eastAsia="Times New Roman" w:hAnsi="Arial Narrow" w:cs="Times New Roman"/>
          <w:i/>
          <w:iCs/>
          <w:color w:val="2B2B2B"/>
          <w:sz w:val="23"/>
          <w:szCs w:val="23"/>
          <w:lang w:val="ru-RU" w:eastAsia="ru-RU"/>
        </w:rPr>
        <w:t>Фото эмбриона до 6й недели беременности.</w:t>
      </w:r>
    </w:p>
    <w:p w14:paraId="42C242DB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У эмбриона формируется сердце, головка, ручки, ножки и </w:t>
      </w:r>
      <w:r w:rsidRPr="00C93514">
        <w:rPr>
          <w:rFonts w:ascii="Arial Narrow" w:eastAsia="Times New Roman" w:hAnsi="Arial Narrow" w:cs="Times New Roman"/>
          <w:i/>
          <w:iCs/>
          <w:color w:val="2B2B2B"/>
          <w:sz w:val="23"/>
          <w:szCs w:val="23"/>
          <w:lang w:val="ru-RU" w:eastAsia="ru-RU"/>
        </w:rPr>
        <w:t>хвост</w:t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 :) . Определяется жаберная щель. Длина эмбриона на пятой неделе доходит до 6 мм.</w:t>
      </w:r>
    </w:p>
    <w:p w14:paraId="318BB07E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noProof/>
          <w:color w:val="1E1E1E"/>
          <w:sz w:val="23"/>
          <w:szCs w:val="23"/>
          <w:lang w:val="ru-RU" w:eastAsia="ru-RU"/>
        </w:rPr>
        <w:drawing>
          <wp:inline distT="0" distB="0" distL="0" distR="0" wp14:anchorId="2C547C9F" wp14:editId="403DA6B8">
            <wp:extent cx="5048250" cy="3381375"/>
            <wp:effectExtent l="0" t="0" r="0" b="9525"/>
            <wp:docPr id="36" name="Рисунок 36" descr="развитие плода по неделям фото неделя 5">
              <a:hlinkClick xmlns:a="http://schemas.openxmlformats.org/drawingml/2006/main" r:id="rId2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развитие плода по неделям фото неделя 5">
                      <a:hlinkClick r:id="rId2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br/>
      </w:r>
      <w:r w:rsidRPr="00C93514">
        <w:rPr>
          <w:rFonts w:ascii="Arial Narrow" w:eastAsia="Times New Roman" w:hAnsi="Arial Narrow" w:cs="Times New Roman"/>
          <w:i/>
          <w:iCs/>
          <w:color w:val="2B2B2B"/>
          <w:sz w:val="23"/>
          <w:szCs w:val="23"/>
          <w:lang w:val="ru-RU" w:eastAsia="ru-RU"/>
        </w:rPr>
        <w:t>Развитие плода по неделям фото: </w:t>
      </w:r>
      <w:r w:rsidRPr="00C93514">
        <w:rPr>
          <w:rFonts w:ascii="Arial Narrow" w:eastAsia="Times New Roman" w:hAnsi="Arial Narrow" w:cs="Times New Roman"/>
          <w:b/>
          <w:bCs/>
          <w:i/>
          <w:iCs/>
          <w:color w:val="2B2B2B"/>
          <w:sz w:val="23"/>
          <w:szCs w:val="23"/>
          <w:lang w:val="ru-RU" w:eastAsia="ru-RU"/>
        </w:rPr>
        <w:t>неделя 5</w:t>
      </w:r>
    </w:p>
    <w:p w14:paraId="56FE8F97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На 7й неделе определяются зачатки глаз, живот и грудь, а на ручках проявляются пальцы. У малыша уже появился орган чувств — вестибулярный аппарат. Длина эмбриона — до 12 мм.</w:t>
      </w:r>
    </w:p>
    <w:p w14:paraId="7ED76812" w14:textId="77777777" w:rsidR="00C93514" w:rsidRPr="00C93514" w:rsidRDefault="00C93514" w:rsidP="00C93514">
      <w:pPr>
        <w:shd w:val="clear" w:color="auto" w:fill="DFEBEB"/>
        <w:spacing w:before="150" w:after="150" w:line="600" w:lineRule="atLeast"/>
        <w:outlineLvl w:val="2"/>
        <w:rPr>
          <w:rFonts w:ascii="Verdana" w:eastAsia="Times New Roman" w:hAnsi="Verdana" w:cs="Times New Roman"/>
          <w:color w:val="2B2B2B"/>
          <w:sz w:val="34"/>
          <w:szCs w:val="34"/>
          <w:lang w:val="ru-RU" w:eastAsia="ru-RU"/>
        </w:rPr>
      </w:pPr>
      <w:r w:rsidRPr="00C93514">
        <w:rPr>
          <w:rFonts w:ascii="Verdana" w:eastAsia="Times New Roman" w:hAnsi="Verdana" w:cs="Times New Roman"/>
          <w:color w:val="2B2B2B"/>
          <w:sz w:val="34"/>
          <w:szCs w:val="34"/>
          <w:lang w:val="ru-RU" w:eastAsia="ru-RU"/>
        </w:rPr>
        <w:t>Развитие плода: 8я неделя</w:t>
      </w:r>
    </w:p>
    <w:p w14:paraId="28C08109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noProof/>
          <w:color w:val="1E1E1E"/>
          <w:sz w:val="23"/>
          <w:szCs w:val="23"/>
          <w:lang w:val="ru-RU" w:eastAsia="ru-RU"/>
        </w:rPr>
        <w:lastRenderedPageBreak/>
        <w:drawing>
          <wp:inline distT="0" distB="0" distL="0" distR="0" wp14:anchorId="1831BB36" wp14:editId="46E7BC57">
            <wp:extent cx="5048250" cy="3800475"/>
            <wp:effectExtent l="0" t="0" r="0" b="9525"/>
            <wp:docPr id="37" name="Рисунок 37" descr="развитие плода по неделям фото недели 7-8">
              <a:hlinkClick xmlns:a="http://schemas.openxmlformats.org/drawingml/2006/main" r:id="rId2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развитие плода по неделям фото недели 7-8">
                      <a:hlinkClick r:id="rId2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br/>
      </w:r>
      <w:r w:rsidRPr="00C93514">
        <w:rPr>
          <w:rFonts w:ascii="Arial Narrow" w:eastAsia="Times New Roman" w:hAnsi="Arial Narrow" w:cs="Times New Roman"/>
          <w:i/>
          <w:iCs/>
          <w:color w:val="2B2B2B"/>
          <w:sz w:val="23"/>
          <w:szCs w:val="23"/>
          <w:lang w:val="ru-RU" w:eastAsia="ru-RU"/>
        </w:rPr>
        <w:t>Развитие плода по неделям фото: </w:t>
      </w:r>
      <w:r w:rsidRPr="00C93514">
        <w:rPr>
          <w:rFonts w:ascii="Arial Narrow" w:eastAsia="Times New Roman" w:hAnsi="Arial Narrow" w:cs="Times New Roman"/>
          <w:b/>
          <w:bCs/>
          <w:i/>
          <w:iCs/>
          <w:color w:val="2B2B2B"/>
          <w:sz w:val="23"/>
          <w:szCs w:val="23"/>
          <w:lang w:val="ru-RU" w:eastAsia="ru-RU"/>
        </w:rPr>
        <w:t>неделя 7-8</w:t>
      </w:r>
    </w:p>
    <w:p w14:paraId="7C2311E7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У плода определяется лицо, можно различить ротик, носик, ушные раковины. Головка у зародыша крупная и ее длина соотносится с длиной туловища; тельце плода сформировано. Уже существуют все значимые, но пока еще не полностью сформированные, элементы тела малыша. Нервная система, мышцы, скелет продолжают совершенствоваться.</w:t>
      </w:r>
    </w:p>
    <w:p w14:paraId="6872D0BD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noProof/>
          <w:color w:val="1E1E1E"/>
          <w:sz w:val="23"/>
          <w:szCs w:val="23"/>
          <w:lang w:val="ru-RU" w:eastAsia="ru-RU"/>
        </w:rPr>
        <w:lastRenderedPageBreak/>
        <w:drawing>
          <wp:inline distT="0" distB="0" distL="0" distR="0" wp14:anchorId="43313883" wp14:editId="5251CA70">
            <wp:extent cx="5715000" cy="4514850"/>
            <wp:effectExtent l="0" t="0" r="0" b="0"/>
            <wp:docPr id="38" name="Рисунок 38" descr="развитие плода фото ручек неделя 8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развитие плода фото ручек неделя 8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br/>
      </w:r>
      <w:r w:rsidRPr="00C93514">
        <w:rPr>
          <w:rFonts w:ascii="Arial Narrow" w:eastAsia="Times New Roman" w:hAnsi="Arial Narrow" w:cs="Times New Roman"/>
          <w:noProof/>
          <w:color w:val="1E1E1E"/>
          <w:sz w:val="23"/>
          <w:szCs w:val="23"/>
          <w:lang w:val="ru-RU" w:eastAsia="ru-RU"/>
        </w:rPr>
        <w:lastRenderedPageBreak/>
        <w:drawing>
          <wp:inline distT="0" distB="0" distL="0" distR="0" wp14:anchorId="26D00427" wp14:editId="153C215D">
            <wp:extent cx="5715000" cy="4543425"/>
            <wp:effectExtent l="0" t="0" r="0" b="9525"/>
            <wp:docPr id="39" name="Рисунок 39" descr="развитие плода фото ножек неделя 8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развитие плода фото ножек неделя 8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br/>
      </w:r>
      <w:r w:rsidRPr="00C93514">
        <w:rPr>
          <w:rFonts w:ascii="Arial Narrow" w:eastAsia="Times New Roman" w:hAnsi="Arial Narrow" w:cs="Times New Roman"/>
          <w:i/>
          <w:iCs/>
          <w:color w:val="2B2B2B"/>
          <w:sz w:val="23"/>
          <w:szCs w:val="23"/>
          <w:lang w:val="ru-RU" w:eastAsia="ru-RU"/>
        </w:rPr>
        <w:t>Развитие плода на фото уже чувствительные ручки и ножки: </w:t>
      </w:r>
      <w:r w:rsidRPr="00C93514">
        <w:rPr>
          <w:rFonts w:ascii="Arial Narrow" w:eastAsia="Times New Roman" w:hAnsi="Arial Narrow" w:cs="Times New Roman"/>
          <w:b/>
          <w:bCs/>
          <w:i/>
          <w:iCs/>
          <w:color w:val="2B2B2B"/>
          <w:sz w:val="23"/>
          <w:szCs w:val="23"/>
          <w:lang w:val="ru-RU" w:eastAsia="ru-RU"/>
        </w:rPr>
        <w:t>неделя 8</w:t>
      </w:r>
    </w:p>
    <w:p w14:paraId="17BECC63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У плода появилась кожная чувствительность в области ротика </w:t>
      </w:r>
      <w:r w:rsidRPr="00C93514">
        <w:rPr>
          <w:rFonts w:ascii="Arial Narrow" w:eastAsia="Times New Roman" w:hAnsi="Arial Narrow" w:cs="Times New Roman"/>
          <w:i/>
          <w:iCs/>
          <w:color w:val="2B2B2B"/>
          <w:sz w:val="23"/>
          <w:szCs w:val="23"/>
          <w:lang w:val="ru-RU" w:eastAsia="ru-RU"/>
        </w:rPr>
        <w:t>(подготовка к сосательному рефлексу),</w:t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 а позже в области личика и ладошек.</w:t>
      </w:r>
    </w:p>
    <w:p w14:paraId="0DB3B0C2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На данном сроке беременности уже заметны половые органы. Жаберные щели отмирают. Плод достигает 20 мм в длину.</w:t>
      </w:r>
    </w:p>
    <w:p w14:paraId="4190BE32" w14:textId="77777777" w:rsidR="00C93514" w:rsidRPr="00C93514" w:rsidRDefault="00C93514" w:rsidP="00C93514">
      <w:pPr>
        <w:shd w:val="clear" w:color="auto" w:fill="DFEBEB"/>
        <w:spacing w:before="150" w:after="150" w:line="600" w:lineRule="atLeast"/>
        <w:outlineLvl w:val="2"/>
        <w:rPr>
          <w:rFonts w:ascii="Verdana" w:eastAsia="Times New Roman" w:hAnsi="Verdana" w:cs="Times New Roman"/>
          <w:color w:val="2B2B2B"/>
          <w:sz w:val="34"/>
          <w:szCs w:val="34"/>
          <w:lang w:val="ru-RU" w:eastAsia="ru-RU"/>
        </w:rPr>
      </w:pPr>
      <w:r w:rsidRPr="00C93514">
        <w:rPr>
          <w:rFonts w:ascii="Verdana" w:eastAsia="Times New Roman" w:hAnsi="Verdana" w:cs="Times New Roman"/>
          <w:color w:val="2B2B2B"/>
          <w:sz w:val="34"/>
          <w:szCs w:val="34"/>
          <w:lang w:val="ru-RU" w:eastAsia="ru-RU"/>
        </w:rPr>
        <w:t>Развитие плода: 9–10 недели</w:t>
      </w:r>
    </w:p>
    <w:p w14:paraId="68DD5516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noProof/>
          <w:color w:val="1E1E1E"/>
          <w:sz w:val="23"/>
          <w:szCs w:val="23"/>
          <w:lang w:val="ru-RU" w:eastAsia="ru-RU"/>
        </w:rPr>
        <w:lastRenderedPageBreak/>
        <w:drawing>
          <wp:inline distT="0" distB="0" distL="0" distR="0" wp14:anchorId="3ED8B46B" wp14:editId="1A8E393A">
            <wp:extent cx="5048250" cy="3467100"/>
            <wp:effectExtent l="0" t="0" r="0" b="0"/>
            <wp:docPr id="40" name="Рисунок 40" descr="развитие плода неделя 10">
              <a:hlinkClick xmlns:a="http://schemas.openxmlformats.org/drawingml/2006/main" r:id="rId2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развитие плода неделя 10">
                      <a:hlinkClick r:id="rId2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br/>
      </w:r>
      <w:r w:rsidRPr="00C93514">
        <w:rPr>
          <w:rFonts w:ascii="Arial Narrow" w:eastAsia="Times New Roman" w:hAnsi="Arial Narrow" w:cs="Times New Roman"/>
          <w:i/>
          <w:iCs/>
          <w:color w:val="2B2B2B"/>
          <w:sz w:val="23"/>
          <w:szCs w:val="23"/>
          <w:lang w:val="ru-RU" w:eastAsia="ru-RU"/>
        </w:rPr>
        <w:t>Развитие плода по неделям фото: </w:t>
      </w:r>
      <w:r w:rsidRPr="00C93514">
        <w:rPr>
          <w:rFonts w:ascii="Arial Narrow" w:eastAsia="Times New Roman" w:hAnsi="Arial Narrow" w:cs="Times New Roman"/>
          <w:b/>
          <w:bCs/>
          <w:i/>
          <w:iCs/>
          <w:color w:val="2B2B2B"/>
          <w:sz w:val="23"/>
          <w:szCs w:val="23"/>
          <w:lang w:val="ru-RU" w:eastAsia="ru-RU"/>
        </w:rPr>
        <w:t>неделя 9</w:t>
      </w:r>
    </w:p>
    <w:p w14:paraId="0E160D6E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Пальчики на руках и ногах уже с ноготками. Плод начинает шевелиться в животе у беременной, но мать пока не чувствует этого. Специальным стетоскопом можно услышать сердцебиение малыша. Мышцы продолжают развиваться.</w:t>
      </w:r>
    </w:p>
    <w:p w14:paraId="7F0DDFAB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noProof/>
          <w:color w:val="1E1E1E"/>
          <w:sz w:val="23"/>
          <w:szCs w:val="23"/>
          <w:lang w:val="ru-RU" w:eastAsia="ru-RU"/>
        </w:rPr>
        <w:drawing>
          <wp:inline distT="0" distB="0" distL="0" distR="0" wp14:anchorId="5D361D11" wp14:editId="0005FB75">
            <wp:extent cx="5048250" cy="3419475"/>
            <wp:effectExtent l="0" t="0" r="0" b="9525"/>
            <wp:docPr id="41" name="Рисунок 41" descr="развитие плода неделя 10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развитие плода неделя 10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br/>
      </w:r>
      <w:r w:rsidRPr="00C93514">
        <w:rPr>
          <w:rFonts w:ascii="Arial Narrow" w:eastAsia="Times New Roman" w:hAnsi="Arial Narrow" w:cs="Times New Roman"/>
          <w:i/>
          <w:iCs/>
          <w:color w:val="2B2B2B"/>
          <w:sz w:val="23"/>
          <w:szCs w:val="23"/>
          <w:lang w:val="ru-RU" w:eastAsia="ru-RU"/>
        </w:rPr>
        <w:t>Развитие плода по неделям фото: </w:t>
      </w:r>
      <w:r w:rsidRPr="00C93514">
        <w:rPr>
          <w:rFonts w:ascii="Arial Narrow" w:eastAsia="Times New Roman" w:hAnsi="Arial Narrow" w:cs="Times New Roman"/>
          <w:b/>
          <w:bCs/>
          <w:i/>
          <w:iCs/>
          <w:color w:val="2B2B2B"/>
          <w:sz w:val="23"/>
          <w:szCs w:val="23"/>
          <w:lang w:val="ru-RU" w:eastAsia="ru-RU"/>
        </w:rPr>
        <w:t>неделя 10</w:t>
      </w:r>
    </w:p>
    <w:p w14:paraId="524A917D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Вся поверхность тела плода чувствительна и малыш с удовольствием развивает тактильные ощущения, трогая свое собственное тельце, стенки плодного пузыря и пуповину. За этим очень любопытно наблюдать на УЗИ. Кстати малыш сперва отстраняется от датчика УЗИ (еще бы, ведь он холодный и непривычный!), а потом прикладывает ладошки и пяточки пытаясь потрогать датчик.</w:t>
      </w:r>
    </w:p>
    <w:p w14:paraId="11BC57AF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noProof/>
          <w:color w:val="1E1E1E"/>
          <w:sz w:val="23"/>
          <w:szCs w:val="23"/>
          <w:lang w:val="ru-RU" w:eastAsia="ru-RU"/>
        </w:rPr>
        <w:lastRenderedPageBreak/>
        <w:drawing>
          <wp:inline distT="0" distB="0" distL="0" distR="0" wp14:anchorId="008C68A9" wp14:editId="2597D4DE">
            <wp:extent cx="5048250" cy="3733800"/>
            <wp:effectExtent l="0" t="0" r="0" b="0"/>
            <wp:docPr id="42" name="Рисунок 42" descr="развитие плода фото ручки неделя 10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развитие плода фото ручки неделя 10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C7DF0" w14:textId="77777777" w:rsidR="00C93514" w:rsidRPr="00C93514" w:rsidRDefault="00C93514" w:rsidP="00C93514">
      <w:pPr>
        <w:shd w:val="clear" w:color="auto" w:fill="DFEBEB"/>
        <w:spacing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Удивительно, когда мама прикладывает руку к животу, малыш пытается освоить мир и старается прикоснуться своей ручкой «с обратной стороны».</w:t>
      </w:r>
    </w:p>
    <w:p w14:paraId="1FF81DDB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 </w:t>
      </w:r>
    </w:p>
    <w:p w14:paraId="0C9E20D9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 </w:t>
      </w:r>
    </w:p>
    <w:p w14:paraId="295ECBFC" w14:textId="77777777" w:rsidR="00C93514" w:rsidRPr="00C93514" w:rsidRDefault="00C93514" w:rsidP="00C93514">
      <w:pPr>
        <w:shd w:val="clear" w:color="auto" w:fill="DFEBEB"/>
        <w:spacing w:before="150" w:after="150" w:line="600" w:lineRule="atLeast"/>
        <w:outlineLvl w:val="2"/>
        <w:rPr>
          <w:rFonts w:ascii="Verdana" w:eastAsia="Times New Roman" w:hAnsi="Verdana" w:cs="Times New Roman"/>
          <w:color w:val="2B2B2B"/>
          <w:sz w:val="34"/>
          <w:szCs w:val="34"/>
          <w:lang w:val="ru-RU" w:eastAsia="ru-RU"/>
        </w:rPr>
      </w:pPr>
      <w:r w:rsidRPr="00C93514">
        <w:rPr>
          <w:rFonts w:ascii="Verdana" w:eastAsia="Times New Roman" w:hAnsi="Verdana" w:cs="Times New Roman"/>
          <w:color w:val="2B2B2B"/>
          <w:sz w:val="34"/>
          <w:szCs w:val="34"/>
          <w:lang w:val="ru-RU" w:eastAsia="ru-RU"/>
        </w:rPr>
        <w:t>Развитие плода: 11–14 недели</w:t>
      </w:r>
    </w:p>
    <w:p w14:paraId="34C445A5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noProof/>
          <w:color w:val="1E1E1E"/>
          <w:sz w:val="23"/>
          <w:szCs w:val="23"/>
          <w:lang w:val="ru-RU" w:eastAsia="ru-RU"/>
        </w:rPr>
        <w:lastRenderedPageBreak/>
        <w:drawing>
          <wp:inline distT="0" distB="0" distL="0" distR="0" wp14:anchorId="4CCE15FE" wp14:editId="192E8EE6">
            <wp:extent cx="3895725" cy="5715000"/>
            <wp:effectExtent l="0" t="0" r="9525" b="0"/>
            <wp:docPr id="43" name="Рисунок 43" descr="развитие плода по неделям фото ножек неделя 11">
              <a:hlinkClick xmlns:a="http://schemas.openxmlformats.org/drawingml/2006/main" r:id="rId3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развитие плода по неделям фото ножек неделя 11">
                      <a:hlinkClick r:id="rId3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br/>
      </w:r>
      <w:r w:rsidRPr="00C93514">
        <w:rPr>
          <w:rFonts w:ascii="Arial Narrow" w:eastAsia="Times New Roman" w:hAnsi="Arial Narrow" w:cs="Times New Roman"/>
          <w:i/>
          <w:iCs/>
          <w:color w:val="2B2B2B"/>
          <w:sz w:val="23"/>
          <w:szCs w:val="23"/>
          <w:lang w:val="ru-RU" w:eastAsia="ru-RU"/>
        </w:rPr>
        <w:t>Развитие плода на фото ножки: </w:t>
      </w:r>
      <w:r w:rsidRPr="00C93514">
        <w:rPr>
          <w:rFonts w:ascii="Arial Narrow" w:eastAsia="Times New Roman" w:hAnsi="Arial Narrow" w:cs="Times New Roman"/>
          <w:b/>
          <w:bCs/>
          <w:i/>
          <w:iCs/>
          <w:color w:val="2B2B2B"/>
          <w:sz w:val="23"/>
          <w:szCs w:val="23"/>
          <w:lang w:val="ru-RU" w:eastAsia="ru-RU"/>
        </w:rPr>
        <w:t>неделя 11</w:t>
      </w:r>
    </w:p>
    <w:p w14:paraId="68B0AAE3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У малыша сформированы руки, ноги и веки, а половые органы становятся различимы</w:t>
      </w:r>
      <w:r w:rsidRPr="00C93514">
        <w:rPr>
          <w:rFonts w:ascii="Arial Narrow" w:eastAsia="Times New Roman" w:hAnsi="Arial Narrow" w:cs="Times New Roman"/>
          <w:i/>
          <w:iCs/>
          <w:color w:val="2B2B2B"/>
          <w:sz w:val="23"/>
          <w:szCs w:val="23"/>
          <w:lang w:val="ru-RU" w:eastAsia="ru-RU"/>
        </w:rPr>
        <w:t>(вы можете узнать пол ребенка). </w:t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Плод начинает глотать, и уж если ему что-то не по-вкусу, например, если в околоплодные воды (мама что-то съела) попало что-то горькое, то малыш станет морщиться и высовывать язык, делая меньше глотательных движений.</w:t>
      </w:r>
    </w:p>
    <w:p w14:paraId="5C98A3C9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Кожица плода выглядит прозрачной.</w:t>
      </w:r>
    </w:p>
    <w:p w14:paraId="66D04BF4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noProof/>
          <w:color w:val="1E1E1E"/>
          <w:sz w:val="23"/>
          <w:szCs w:val="23"/>
          <w:lang w:val="ru-RU" w:eastAsia="ru-RU"/>
        </w:rPr>
        <w:lastRenderedPageBreak/>
        <w:drawing>
          <wp:inline distT="0" distB="0" distL="0" distR="0" wp14:anchorId="2A2CD2A4" wp14:editId="1499A331">
            <wp:extent cx="5048250" cy="3800475"/>
            <wp:effectExtent l="0" t="0" r="0" b="9525"/>
            <wp:docPr id="44" name="Рисунок 44" descr="фото плода неделя 12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фото плода неделя 12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ECC18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i/>
          <w:iCs/>
          <w:color w:val="2B2B2B"/>
          <w:sz w:val="23"/>
          <w:szCs w:val="23"/>
          <w:lang w:val="ru-RU" w:eastAsia="ru-RU"/>
        </w:rPr>
        <w:t>Развитие плода: </w:t>
      </w:r>
      <w:r w:rsidRPr="00C93514">
        <w:rPr>
          <w:rFonts w:ascii="Arial Narrow" w:eastAsia="Times New Roman" w:hAnsi="Arial Narrow" w:cs="Times New Roman"/>
          <w:b/>
          <w:bCs/>
          <w:i/>
          <w:iCs/>
          <w:color w:val="2B2B2B"/>
          <w:sz w:val="23"/>
          <w:szCs w:val="23"/>
          <w:lang w:val="ru-RU" w:eastAsia="ru-RU"/>
        </w:rPr>
        <w:t>неделя 12</w:t>
      </w:r>
    </w:p>
    <w:p w14:paraId="4CE8A99B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 </w:t>
      </w:r>
    </w:p>
    <w:p w14:paraId="14BF86F0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noProof/>
          <w:color w:val="1E1E1E"/>
          <w:sz w:val="23"/>
          <w:szCs w:val="23"/>
          <w:lang w:val="ru-RU" w:eastAsia="ru-RU"/>
        </w:rPr>
        <w:drawing>
          <wp:inline distT="0" distB="0" distL="0" distR="0" wp14:anchorId="65163875" wp14:editId="2080E069">
            <wp:extent cx="5048250" cy="3819525"/>
            <wp:effectExtent l="0" t="0" r="0" b="9525"/>
            <wp:docPr id="45" name="Рисунок 45" descr="фото плода 12 недель на 3д УЗИ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фото плода 12 недель на 3д УЗИ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br/>
      </w:r>
      <w:r w:rsidRPr="00C93514">
        <w:rPr>
          <w:rFonts w:ascii="Arial Narrow" w:eastAsia="Times New Roman" w:hAnsi="Arial Narrow" w:cs="Times New Roman"/>
          <w:i/>
          <w:iCs/>
          <w:color w:val="2B2B2B"/>
          <w:sz w:val="23"/>
          <w:szCs w:val="23"/>
          <w:lang w:val="ru-RU" w:eastAsia="ru-RU"/>
        </w:rPr>
        <w:t>Фото плода 12 недель на 3d УЗИ</w:t>
      </w:r>
    </w:p>
    <w:p w14:paraId="12A860AF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 </w:t>
      </w:r>
    </w:p>
    <w:p w14:paraId="6091D597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noProof/>
          <w:color w:val="1E1E1E"/>
          <w:sz w:val="23"/>
          <w:szCs w:val="23"/>
          <w:lang w:val="ru-RU" w:eastAsia="ru-RU"/>
        </w:rPr>
        <w:lastRenderedPageBreak/>
        <w:drawing>
          <wp:inline distT="0" distB="0" distL="0" distR="0" wp14:anchorId="0B2DD1F2" wp14:editId="77DBF46C">
            <wp:extent cx="5048250" cy="3400425"/>
            <wp:effectExtent l="0" t="0" r="0" b="9525"/>
            <wp:docPr id="46" name="Рисунок 46" descr="развитие плода по неделям фото неделя 14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развитие плода по неделям фото неделя 14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br/>
      </w:r>
      <w:r w:rsidRPr="00C93514">
        <w:rPr>
          <w:rFonts w:ascii="Arial Narrow" w:eastAsia="Times New Roman" w:hAnsi="Arial Narrow" w:cs="Times New Roman"/>
          <w:i/>
          <w:iCs/>
          <w:color w:val="2B2B2B"/>
          <w:sz w:val="23"/>
          <w:szCs w:val="23"/>
          <w:lang w:val="ru-RU" w:eastAsia="ru-RU"/>
        </w:rPr>
        <w:t>Развитие плода по неделям фото: </w:t>
      </w:r>
      <w:r w:rsidRPr="00C93514">
        <w:rPr>
          <w:rFonts w:ascii="Arial Narrow" w:eastAsia="Times New Roman" w:hAnsi="Arial Narrow" w:cs="Times New Roman"/>
          <w:b/>
          <w:bCs/>
          <w:i/>
          <w:iCs/>
          <w:color w:val="2B2B2B"/>
          <w:sz w:val="23"/>
          <w:szCs w:val="23"/>
          <w:lang w:val="ru-RU" w:eastAsia="ru-RU"/>
        </w:rPr>
        <w:t>неделя 14</w:t>
      </w:r>
    </w:p>
    <w:p w14:paraId="55BBEEA6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Почки отвечают за производство мочи. Внутри костей образуется кровь. А на голове начинают расти волосики. Двигается уже более скоординировано.</w:t>
      </w:r>
    </w:p>
    <w:p w14:paraId="25BF4C9E" w14:textId="77777777" w:rsidR="00C93514" w:rsidRPr="00C93514" w:rsidRDefault="00C93514" w:rsidP="00C93514">
      <w:pPr>
        <w:shd w:val="clear" w:color="auto" w:fill="DFEBEB"/>
        <w:spacing w:before="150" w:after="150" w:line="600" w:lineRule="atLeast"/>
        <w:outlineLvl w:val="2"/>
        <w:rPr>
          <w:rFonts w:ascii="Verdana" w:eastAsia="Times New Roman" w:hAnsi="Verdana" w:cs="Times New Roman"/>
          <w:color w:val="2B2B2B"/>
          <w:sz w:val="34"/>
          <w:szCs w:val="34"/>
          <w:lang w:val="ru-RU" w:eastAsia="ru-RU"/>
        </w:rPr>
      </w:pPr>
      <w:r w:rsidRPr="00C93514">
        <w:rPr>
          <w:rFonts w:ascii="Verdana" w:eastAsia="Times New Roman" w:hAnsi="Verdana" w:cs="Times New Roman"/>
          <w:color w:val="2B2B2B"/>
          <w:sz w:val="34"/>
          <w:szCs w:val="34"/>
          <w:lang w:val="ru-RU" w:eastAsia="ru-RU"/>
        </w:rPr>
        <w:t>Развитие плода: 15–18 недели</w:t>
      </w:r>
    </w:p>
    <w:p w14:paraId="36EB1BF8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noProof/>
          <w:color w:val="1E1E1E"/>
          <w:sz w:val="23"/>
          <w:szCs w:val="23"/>
          <w:lang w:val="ru-RU" w:eastAsia="ru-RU"/>
        </w:rPr>
        <w:lastRenderedPageBreak/>
        <w:drawing>
          <wp:inline distT="0" distB="0" distL="0" distR="0" wp14:anchorId="4C3CC653" wp14:editId="529137FE">
            <wp:extent cx="5048250" cy="5038725"/>
            <wp:effectExtent l="0" t="0" r="0" b="9525"/>
            <wp:docPr id="47" name="Рисунок 47" descr="развитие плода по неделям фото неделя 15">
              <a:hlinkClick xmlns:a="http://schemas.openxmlformats.org/drawingml/2006/main" r:id="rId4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развитие плода по неделям фото неделя 15">
                      <a:hlinkClick r:id="rId4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br/>
      </w:r>
      <w:r w:rsidRPr="00C93514">
        <w:rPr>
          <w:rFonts w:ascii="Arial Narrow" w:eastAsia="Times New Roman" w:hAnsi="Arial Narrow" w:cs="Times New Roman"/>
          <w:i/>
          <w:iCs/>
          <w:color w:val="2B2B2B"/>
          <w:sz w:val="23"/>
          <w:szCs w:val="23"/>
          <w:lang w:val="ru-RU" w:eastAsia="ru-RU"/>
        </w:rPr>
        <w:t>Развитие плода по неделям фото: </w:t>
      </w:r>
      <w:r w:rsidRPr="00C93514">
        <w:rPr>
          <w:rFonts w:ascii="Arial Narrow" w:eastAsia="Times New Roman" w:hAnsi="Arial Narrow" w:cs="Times New Roman"/>
          <w:b/>
          <w:bCs/>
          <w:i/>
          <w:iCs/>
          <w:color w:val="2B2B2B"/>
          <w:sz w:val="23"/>
          <w:szCs w:val="23"/>
          <w:lang w:val="ru-RU" w:eastAsia="ru-RU"/>
        </w:rPr>
        <w:t>неделя 15</w:t>
      </w:r>
    </w:p>
    <w:p w14:paraId="749CD960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Кожа розовеет, ушки и другие части тела, в том числе и лицо уже видны. Представьте, ребенок уже может открывать ротик и моргать, а также делать хватательные движения. Плод начинает активно толкаться в мамином животике. Пол плода возможно определить на УЗИ.</w:t>
      </w:r>
    </w:p>
    <w:p w14:paraId="404C2160" w14:textId="77777777" w:rsidR="00C93514" w:rsidRPr="00C93514" w:rsidRDefault="00C93514" w:rsidP="00C93514">
      <w:pPr>
        <w:shd w:val="clear" w:color="auto" w:fill="DFEBEB"/>
        <w:spacing w:before="150" w:after="150" w:line="600" w:lineRule="atLeast"/>
        <w:outlineLvl w:val="2"/>
        <w:rPr>
          <w:rFonts w:ascii="Verdana" w:eastAsia="Times New Roman" w:hAnsi="Verdana" w:cs="Times New Roman"/>
          <w:color w:val="2B2B2B"/>
          <w:sz w:val="34"/>
          <w:szCs w:val="34"/>
          <w:lang w:val="ru-RU" w:eastAsia="ru-RU"/>
        </w:rPr>
      </w:pPr>
      <w:r w:rsidRPr="00C93514">
        <w:rPr>
          <w:rFonts w:ascii="Verdana" w:eastAsia="Times New Roman" w:hAnsi="Verdana" w:cs="Times New Roman"/>
          <w:color w:val="2B2B2B"/>
          <w:sz w:val="34"/>
          <w:szCs w:val="34"/>
          <w:lang w:val="ru-RU" w:eastAsia="ru-RU"/>
        </w:rPr>
        <w:t>Развитие плода: 19–23 недели</w:t>
      </w:r>
    </w:p>
    <w:p w14:paraId="43A93020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noProof/>
          <w:color w:val="1E1E1E"/>
          <w:sz w:val="23"/>
          <w:szCs w:val="23"/>
          <w:lang w:val="ru-RU" w:eastAsia="ru-RU"/>
        </w:rPr>
        <w:lastRenderedPageBreak/>
        <w:drawing>
          <wp:inline distT="0" distB="0" distL="0" distR="0" wp14:anchorId="281DDCF2" wp14:editId="1CB2094E">
            <wp:extent cx="3467100" cy="5048250"/>
            <wp:effectExtent l="0" t="0" r="0" b="0"/>
            <wp:docPr id="48" name="Рисунок 48" descr="развитие плода по неделям фото неделя 19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развитие плода по неделям фото неделя 19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br/>
      </w:r>
      <w:r w:rsidRPr="00C93514">
        <w:rPr>
          <w:rFonts w:ascii="Arial Narrow" w:eastAsia="Times New Roman" w:hAnsi="Arial Narrow" w:cs="Times New Roman"/>
          <w:i/>
          <w:iCs/>
          <w:color w:val="2B2B2B"/>
          <w:sz w:val="23"/>
          <w:szCs w:val="23"/>
          <w:lang w:val="ru-RU" w:eastAsia="ru-RU"/>
        </w:rPr>
        <w:t>Развитие плода по неделям фото: </w:t>
      </w:r>
      <w:r w:rsidRPr="00C93514">
        <w:rPr>
          <w:rFonts w:ascii="Arial Narrow" w:eastAsia="Times New Roman" w:hAnsi="Arial Narrow" w:cs="Times New Roman"/>
          <w:b/>
          <w:bCs/>
          <w:i/>
          <w:iCs/>
          <w:color w:val="2B2B2B"/>
          <w:sz w:val="23"/>
          <w:szCs w:val="23"/>
          <w:lang w:val="ru-RU" w:eastAsia="ru-RU"/>
        </w:rPr>
        <w:t>неделя 19</w:t>
      </w:r>
    </w:p>
    <w:p w14:paraId="4CA803B5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Малыш сосет пальчик, становится более энергичным. В кишечнике плода образуется псевдо-кал — </w:t>
      </w:r>
      <w:r w:rsidRPr="00C93514">
        <w:rPr>
          <w:rFonts w:ascii="Arial Narrow" w:eastAsia="Times New Roman" w:hAnsi="Arial Narrow" w:cs="Times New Roman"/>
          <w:i/>
          <w:iCs/>
          <w:color w:val="2B2B2B"/>
          <w:sz w:val="23"/>
          <w:szCs w:val="23"/>
          <w:lang w:val="ru-RU" w:eastAsia="ru-RU"/>
        </w:rPr>
        <w:t>меконий</w:t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, начинают работать почки. В данный период головной мозг развивается очень активно.</w:t>
      </w:r>
    </w:p>
    <w:p w14:paraId="64A3068D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noProof/>
          <w:color w:val="1E1E1E"/>
          <w:sz w:val="23"/>
          <w:szCs w:val="23"/>
          <w:lang w:val="ru-RU" w:eastAsia="ru-RU"/>
        </w:rPr>
        <w:lastRenderedPageBreak/>
        <w:drawing>
          <wp:inline distT="0" distB="0" distL="0" distR="0" wp14:anchorId="751BC38F" wp14:editId="452A3711">
            <wp:extent cx="5048250" cy="3457575"/>
            <wp:effectExtent l="0" t="0" r="0" b="9525"/>
            <wp:docPr id="49" name="Рисунок 49" descr="развитие плода по неделям фото неделя 20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развитие плода по неделям фото неделя 20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br/>
      </w:r>
      <w:r w:rsidRPr="00C93514">
        <w:rPr>
          <w:rFonts w:ascii="Arial Narrow" w:eastAsia="Times New Roman" w:hAnsi="Arial Narrow" w:cs="Times New Roman"/>
          <w:i/>
          <w:iCs/>
          <w:color w:val="2B2B2B"/>
          <w:sz w:val="23"/>
          <w:szCs w:val="23"/>
          <w:lang w:val="ru-RU" w:eastAsia="ru-RU"/>
        </w:rPr>
        <w:t>Развитие плода по неделям фото: </w:t>
      </w:r>
      <w:r w:rsidRPr="00C93514">
        <w:rPr>
          <w:rFonts w:ascii="Arial Narrow" w:eastAsia="Times New Roman" w:hAnsi="Arial Narrow" w:cs="Times New Roman"/>
          <w:b/>
          <w:bCs/>
          <w:i/>
          <w:iCs/>
          <w:color w:val="2B2B2B"/>
          <w:sz w:val="23"/>
          <w:szCs w:val="23"/>
          <w:lang w:val="ru-RU" w:eastAsia="ru-RU"/>
        </w:rPr>
        <w:t>неделя 20</w:t>
      </w:r>
    </w:p>
    <w:p w14:paraId="5D3F3A38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Слуховые косточки костенеют и теперь способны проводить звуки, малыш слышит маму — биение сердца, дыхание, голос. Плод интенсивно прибавляет в весе, формируются жировые отложения. Вес плода достигает 650 г, а длина — 300 мм.</w:t>
      </w:r>
    </w:p>
    <w:p w14:paraId="5DA95EDE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Легкие на данном этапе развития плода развиты настолько, что малыш в искусственных условиях палаты интенсивной терапии может выжить.</w:t>
      </w:r>
    </w:p>
    <w:p w14:paraId="45A95366" w14:textId="77777777" w:rsidR="00C93514" w:rsidRPr="00C93514" w:rsidRDefault="00C93514" w:rsidP="00C93514">
      <w:pPr>
        <w:shd w:val="clear" w:color="auto" w:fill="DFEBEB"/>
        <w:spacing w:before="150" w:after="150" w:line="600" w:lineRule="atLeast"/>
        <w:outlineLvl w:val="2"/>
        <w:rPr>
          <w:rFonts w:ascii="Verdana" w:eastAsia="Times New Roman" w:hAnsi="Verdana" w:cs="Times New Roman"/>
          <w:color w:val="2B2B2B"/>
          <w:sz w:val="34"/>
          <w:szCs w:val="34"/>
          <w:lang w:val="ru-RU" w:eastAsia="ru-RU"/>
        </w:rPr>
      </w:pPr>
      <w:r w:rsidRPr="00C93514">
        <w:rPr>
          <w:rFonts w:ascii="Verdana" w:eastAsia="Times New Roman" w:hAnsi="Verdana" w:cs="Times New Roman"/>
          <w:color w:val="2B2B2B"/>
          <w:sz w:val="34"/>
          <w:szCs w:val="34"/>
          <w:lang w:val="ru-RU" w:eastAsia="ru-RU"/>
        </w:rPr>
        <w:t>Развитие плода: 24–27 недели</w:t>
      </w:r>
    </w:p>
    <w:p w14:paraId="0BF1475A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Легкие продолжают развиваться. Теперь малыш уже засыпает и просыпается. На коже появляются пушковые волосики, кожа становится морщинистой и покрыта смазкой. Хрящи ушек и носика еще мягкие.</w:t>
      </w:r>
    </w:p>
    <w:p w14:paraId="424AEC43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noProof/>
          <w:color w:val="1E1E1E"/>
          <w:sz w:val="23"/>
          <w:szCs w:val="23"/>
          <w:lang w:val="ru-RU" w:eastAsia="ru-RU"/>
        </w:rPr>
        <w:lastRenderedPageBreak/>
        <w:drawing>
          <wp:inline distT="0" distB="0" distL="0" distR="0" wp14:anchorId="7F8F5339" wp14:editId="3878BFEC">
            <wp:extent cx="4676775" cy="5048250"/>
            <wp:effectExtent l="0" t="0" r="9525" b="0"/>
            <wp:docPr id="50" name="Рисунок 50" descr="развитие плода по неделям фото неделя 27">
              <a:hlinkClick xmlns:a="http://schemas.openxmlformats.org/drawingml/2006/main" r:id="rId4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развитие плода по неделям фото неделя 27">
                      <a:hlinkClick r:id="rId4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br/>
      </w:r>
      <w:r w:rsidRPr="00C93514">
        <w:rPr>
          <w:rFonts w:ascii="Arial Narrow" w:eastAsia="Times New Roman" w:hAnsi="Arial Narrow" w:cs="Times New Roman"/>
          <w:i/>
          <w:iCs/>
          <w:color w:val="2B2B2B"/>
          <w:sz w:val="23"/>
          <w:szCs w:val="23"/>
          <w:lang w:val="ru-RU" w:eastAsia="ru-RU"/>
        </w:rPr>
        <w:t>Развитие плода по неделям фото: </w:t>
      </w:r>
      <w:r w:rsidRPr="00C93514">
        <w:rPr>
          <w:rFonts w:ascii="Arial Narrow" w:eastAsia="Times New Roman" w:hAnsi="Arial Narrow" w:cs="Times New Roman"/>
          <w:b/>
          <w:bCs/>
          <w:i/>
          <w:iCs/>
          <w:color w:val="2B2B2B"/>
          <w:sz w:val="23"/>
          <w:szCs w:val="23"/>
          <w:lang w:val="ru-RU" w:eastAsia="ru-RU"/>
        </w:rPr>
        <w:t>неделя 27</w:t>
      </w:r>
    </w:p>
    <w:p w14:paraId="4F569264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Губы и ротик становятся чувствительней. Глазки развиваются, приоткрываются и могут воспринимать свет и жмурится от прямых солнечных лучей. У девочек большие половые губы пока не прикрывают малые, а у мальчиков яички пока не опустились в мошонку. Вес плода достигает 900–1200 г, а длина — 350 мм.</w:t>
      </w:r>
    </w:p>
    <w:p w14:paraId="473AEE2E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9 из 10 детей рожденных на данном сроке выживают.</w:t>
      </w:r>
    </w:p>
    <w:p w14:paraId="3AD02B1C" w14:textId="77777777" w:rsidR="00C93514" w:rsidRPr="00C93514" w:rsidRDefault="00C93514" w:rsidP="00C93514">
      <w:pPr>
        <w:shd w:val="clear" w:color="auto" w:fill="DFEBEB"/>
        <w:spacing w:before="150" w:after="150" w:line="600" w:lineRule="atLeast"/>
        <w:outlineLvl w:val="2"/>
        <w:rPr>
          <w:rFonts w:ascii="Verdana" w:eastAsia="Times New Roman" w:hAnsi="Verdana" w:cs="Times New Roman"/>
          <w:color w:val="2B2B2B"/>
          <w:sz w:val="34"/>
          <w:szCs w:val="34"/>
          <w:lang w:val="ru-RU" w:eastAsia="ru-RU"/>
        </w:rPr>
      </w:pPr>
      <w:r w:rsidRPr="00C93514">
        <w:rPr>
          <w:rFonts w:ascii="Verdana" w:eastAsia="Times New Roman" w:hAnsi="Verdana" w:cs="Times New Roman"/>
          <w:color w:val="2B2B2B"/>
          <w:sz w:val="34"/>
          <w:szCs w:val="34"/>
          <w:lang w:val="ru-RU" w:eastAsia="ru-RU"/>
        </w:rPr>
        <w:t>Развитие плода: 28–32 недели</w:t>
      </w:r>
    </w:p>
    <w:p w14:paraId="5F12A730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Теперь легкие приспособлены к тому, чтобы дышать обычным воздухом. Дыхание ритмичное и температура тела контролируются ЦНС. Малыш может плакать и отвечает на внешние звуки.</w:t>
      </w:r>
    </w:p>
    <w:p w14:paraId="69A4CA5B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Ребенок открывает глазки бодрствуя и закрывает во время сна.</w:t>
      </w:r>
    </w:p>
    <w:p w14:paraId="71F3F0CE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Кожа становится толще, более гладкой и розоватой. Начиная от данного срока плод будет активно прибавлять в весе и быстро расти. Почти все малыши преждевременно родившиеся на данном сроке жизнеспособны. Вес плода достигает 2500 г, а длина — 450 мм.</w:t>
      </w:r>
    </w:p>
    <w:p w14:paraId="3669F052" w14:textId="77777777" w:rsidR="00C93514" w:rsidRPr="00C93514" w:rsidRDefault="00C93514" w:rsidP="00C93514">
      <w:pPr>
        <w:shd w:val="clear" w:color="auto" w:fill="DFEBEB"/>
        <w:spacing w:before="150" w:after="150" w:line="600" w:lineRule="atLeast"/>
        <w:outlineLvl w:val="2"/>
        <w:rPr>
          <w:rFonts w:ascii="Verdana" w:eastAsia="Times New Roman" w:hAnsi="Verdana" w:cs="Times New Roman"/>
          <w:color w:val="2B2B2B"/>
          <w:sz w:val="34"/>
          <w:szCs w:val="34"/>
          <w:lang w:val="ru-RU" w:eastAsia="ru-RU"/>
        </w:rPr>
      </w:pPr>
      <w:r w:rsidRPr="00C93514">
        <w:rPr>
          <w:rFonts w:ascii="Verdana" w:eastAsia="Times New Roman" w:hAnsi="Verdana" w:cs="Times New Roman"/>
          <w:color w:val="2B2B2B"/>
          <w:sz w:val="34"/>
          <w:szCs w:val="34"/>
          <w:lang w:val="ru-RU" w:eastAsia="ru-RU"/>
        </w:rPr>
        <w:t>Развитие плода: 33–37 недели</w:t>
      </w:r>
    </w:p>
    <w:p w14:paraId="19353968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noProof/>
          <w:color w:val="1E1E1E"/>
          <w:sz w:val="23"/>
          <w:szCs w:val="23"/>
          <w:lang w:val="ru-RU" w:eastAsia="ru-RU"/>
        </w:rPr>
        <w:lastRenderedPageBreak/>
        <w:drawing>
          <wp:inline distT="0" distB="0" distL="0" distR="0" wp14:anchorId="0B679149" wp14:editId="1F3D5B1D">
            <wp:extent cx="4219575" cy="5048250"/>
            <wp:effectExtent l="0" t="0" r="9525" b="0"/>
            <wp:docPr id="51" name="Рисунок 51" descr="развитие плода по неделям фото неделя 36">
              <a:hlinkClick xmlns:a="http://schemas.openxmlformats.org/drawingml/2006/main" r:id="rId5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развитие плода по неделям фото неделя 36">
                      <a:hlinkClick r:id="rId5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br/>
      </w:r>
      <w:r w:rsidRPr="00C93514">
        <w:rPr>
          <w:rFonts w:ascii="Arial Narrow" w:eastAsia="Times New Roman" w:hAnsi="Arial Narrow" w:cs="Times New Roman"/>
          <w:i/>
          <w:iCs/>
          <w:color w:val="2B2B2B"/>
          <w:sz w:val="23"/>
          <w:szCs w:val="23"/>
          <w:lang w:val="ru-RU" w:eastAsia="ru-RU"/>
        </w:rPr>
        <w:t>Развитие плода по неделям фото: </w:t>
      </w:r>
      <w:r w:rsidRPr="00C93514">
        <w:rPr>
          <w:rFonts w:ascii="Arial Narrow" w:eastAsia="Times New Roman" w:hAnsi="Arial Narrow" w:cs="Times New Roman"/>
          <w:b/>
          <w:bCs/>
          <w:i/>
          <w:iCs/>
          <w:color w:val="2B2B2B"/>
          <w:sz w:val="23"/>
          <w:szCs w:val="23"/>
          <w:lang w:val="ru-RU" w:eastAsia="ru-RU"/>
        </w:rPr>
        <w:t>неделя 36</w:t>
      </w:r>
    </w:p>
    <w:p w14:paraId="29E8066D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Плод реагирует на источник света. Прирастает тонус мышц и малыш может поворачивать и поднимать голову. На которой, волосики становятся шелковистыми. У ребенка развивается хватательный рефлекс. Легкие полностью развиты.</w:t>
      </w:r>
    </w:p>
    <w:p w14:paraId="454B4D8D" w14:textId="77777777" w:rsidR="00C93514" w:rsidRPr="00C93514" w:rsidRDefault="00C93514" w:rsidP="00C93514">
      <w:pPr>
        <w:shd w:val="clear" w:color="auto" w:fill="DFEBEB"/>
        <w:spacing w:before="150" w:after="150" w:line="600" w:lineRule="atLeast"/>
        <w:outlineLvl w:val="2"/>
        <w:rPr>
          <w:rFonts w:ascii="Verdana" w:eastAsia="Times New Roman" w:hAnsi="Verdana" w:cs="Times New Roman"/>
          <w:color w:val="2B2B2B"/>
          <w:sz w:val="34"/>
          <w:szCs w:val="34"/>
          <w:lang w:val="ru-RU" w:eastAsia="ru-RU"/>
        </w:rPr>
      </w:pPr>
      <w:r w:rsidRPr="00C93514">
        <w:rPr>
          <w:rFonts w:ascii="Verdana" w:eastAsia="Times New Roman" w:hAnsi="Verdana" w:cs="Times New Roman"/>
          <w:color w:val="2B2B2B"/>
          <w:sz w:val="34"/>
          <w:szCs w:val="34"/>
          <w:lang w:val="ru-RU" w:eastAsia="ru-RU"/>
        </w:rPr>
        <w:t>Развитие плода: 38–42 недели</w:t>
      </w:r>
    </w:p>
    <w:p w14:paraId="74EAFEC6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Плод довольно развит, подготовлен к рождению и считается зрелым. У малыша отточены более 70-ти разных рефлекторных движений. За счет подкожной жировой клетчатки кожа малыша бледно-розовая. Головка покрыта волосиками до 3 см.</w:t>
      </w:r>
    </w:p>
    <w:p w14:paraId="763CE8FD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noProof/>
          <w:color w:val="1E1E1E"/>
          <w:sz w:val="23"/>
          <w:szCs w:val="23"/>
          <w:lang w:val="ru-RU" w:eastAsia="ru-RU"/>
        </w:rPr>
        <w:lastRenderedPageBreak/>
        <w:drawing>
          <wp:inline distT="0" distB="0" distL="0" distR="0" wp14:anchorId="0FDD26DA" wp14:editId="32283F54">
            <wp:extent cx="3733800" cy="5048250"/>
            <wp:effectExtent l="0" t="0" r="0" b="0"/>
            <wp:docPr id="52" name="Рисунок 52" descr="развитие плода по неделям фото неделя 40">
              <a:hlinkClick xmlns:a="http://schemas.openxmlformats.org/drawingml/2006/main" r:id="rId5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развитие плода по неделям фото неделя 40">
                      <a:hlinkClick r:id="rId5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br/>
      </w:r>
      <w:r w:rsidRPr="00C93514">
        <w:rPr>
          <w:rFonts w:ascii="Arial Narrow" w:eastAsia="Times New Roman" w:hAnsi="Arial Narrow" w:cs="Times New Roman"/>
          <w:i/>
          <w:iCs/>
          <w:color w:val="2B2B2B"/>
          <w:sz w:val="23"/>
          <w:szCs w:val="23"/>
          <w:lang w:val="ru-RU" w:eastAsia="ru-RU"/>
        </w:rPr>
        <w:t>Развитие плода по неделям фото: </w:t>
      </w:r>
      <w:r w:rsidRPr="00C93514">
        <w:rPr>
          <w:rFonts w:ascii="Arial Narrow" w:eastAsia="Times New Roman" w:hAnsi="Arial Narrow" w:cs="Times New Roman"/>
          <w:b/>
          <w:bCs/>
          <w:i/>
          <w:iCs/>
          <w:color w:val="2B2B2B"/>
          <w:sz w:val="23"/>
          <w:szCs w:val="23"/>
          <w:lang w:val="ru-RU" w:eastAsia="ru-RU"/>
        </w:rPr>
        <w:t>неделя 40</w:t>
      </w:r>
    </w:p>
    <w:p w14:paraId="19C323E1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i/>
          <w:iCs/>
          <w:color w:val="2B2B2B"/>
          <w:sz w:val="23"/>
          <w:szCs w:val="23"/>
          <w:lang w:val="ru-RU" w:eastAsia="ru-RU"/>
        </w:rPr>
        <w:t>Малыш отлично усвоил движения мамы</w:t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, знает когда она спокойна, взволнована, расстроена и реагирует на это своими движениями. Плод за внутриутробный период привыкает к перемещениям в пространстве, поэтому малыши так любят когда их носят на руках или катают в коляске. Для младенца это совершенно естественное состояние, поэтому он успокоится и заснет, когда его покачают.</w:t>
      </w:r>
    </w:p>
    <w:p w14:paraId="6E442CDA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Ногти выступают за кончики пальчиков, хрящики ушек и носика упругие. У мальчиков яички опустились в мошонку, а у девочек большие половые губы прикрывают малые. Вес плода достигает 3200-3600 г, а длина — 480-520 мм.</w:t>
      </w:r>
    </w:p>
    <w:p w14:paraId="4879974A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noProof/>
          <w:color w:val="1E1E1E"/>
          <w:sz w:val="23"/>
          <w:szCs w:val="23"/>
          <w:lang w:val="ru-RU" w:eastAsia="ru-RU"/>
        </w:rPr>
        <w:lastRenderedPageBreak/>
        <w:drawing>
          <wp:inline distT="0" distB="0" distL="0" distR="0" wp14:anchorId="4D1253F4" wp14:editId="532B9AB2">
            <wp:extent cx="5048250" cy="3781425"/>
            <wp:effectExtent l="0" t="0" r="0" b="9525"/>
            <wp:docPr id="53" name="Рисунок 53" descr="фото новорожденного с мамой">
              <a:hlinkClick xmlns:a="http://schemas.openxmlformats.org/drawingml/2006/main" r:id="rId5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фото новорожденного с мамой">
                      <a:hlinkClick r:id="rId5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DC187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После появления на свет малыш тоскует по прикосновениям к своему тельцу, ведь первое время он не может сам себя ощупывать — ручки и ножки не так уверенно слушаются ребенка как это было в околоплодных водах. Поэтому, чтобы ваш малыш не чувствовал себя одиноко, его желательно носить на руках, прижимать к себе поглаживая его тельце.</w:t>
      </w:r>
    </w:p>
    <w:p w14:paraId="53E65B77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noProof/>
          <w:color w:val="1E1E1E"/>
          <w:sz w:val="23"/>
          <w:szCs w:val="23"/>
          <w:lang w:val="ru-RU" w:eastAsia="ru-RU"/>
        </w:rPr>
        <w:lastRenderedPageBreak/>
        <w:drawing>
          <wp:inline distT="0" distB="0" distL="0" distR="0" wp14:anchorId="4ADA7D73" wp14:editId="3B0B7600">
            <wp:extent cx="3390900" cy="5048250"/>
            <wp:effectExtent l="0" t="0" r="0" b="0"/>
            <wp:docPr id="54" name="Рисунок 54" descr="фото новорожденного">
              <a:hlinkClick xmlns:a="http://schemas.openxmlformats.org/drawingml/2006/main" r:id="rId5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фото новорожденного">
                      <a:hlinkClick r:id="rId5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FD526" w14:textId="77777777" w:rsidR="00C93514" w:rsidRPr="00C93514" w:rsidRDefault="00C93514" w:rsidP="00C93514">
      <w:pPr>
        <w:shd w:val="clear" w:color="auto" w:fill="DFEBEB"/>
        <w:spacing w:after="105" w:line="240" w:lineRule="auto"/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</w:pP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И еще, </w:t>
      </w:r>
      <w:r w:rsidRPr="00C93514">
        <w:rPr>
          <w:rFonts w:ascii="Arial Narrow" w:eastAsia="Times New Roman" w:hAnsi="Arial Narrow" w:cs="Times New Roman"/>
          <w:b/>
          <w:bCs/>
          <w:color w:val="2B2B2B"/>
          <w:sz w:val="23"/>
          <w:szCs w:val="23"/>
          <w:lang w:val="ru-RU" w:eastAsia="ru-RU"/>
        </w:rPr>
        <w:t>младенец очень хорошо помнит ритм и звук вашего сердца</w:t>
      </w:r>
      <w:r w:rsidRPr="00C93514">
        <w:rPr>
          <w:rFonts w:ascii="Arial Narrow" w:eastAsia="Times New Roman" w:hAnsi="Arial Narrow" w:cs="Times New Roman"/>
          <w:color w:val="2B2B2B"/>
          <w:sz w:val="23"/>
          <w:szCs w:val="23"/>
          <w:lang w:val="ru-RU" w:eastAsia="ru-RU"/>
        </w:rPr>
        <w:t>. Поэтому утешить малыша можно так — возьмите его на руки, положите на левую сторону и ваше чудо утихомириться, перестанет плакать и заснет. А для вас, наконец, наступит время блаженства :) .</w:t>
      </w:r>
    </w:p>
    <w:p w14:paraId="2034D6F1" w14:textId="05CE6B95" w:rsidR="00017477" w:rsidRDefault="00017477"/>
    <w:p w14:paraId="120BC35E" w14:textId="77777777" w:rsidR="000201CD" w:rsidRDefault="000201CD">
      <w:pPr>
        <w:rPr>
          <w:noProof/>
        </w:rPr>
      </w:pPr>
    </w:p>
    <w:p w14:paraId="48ABE079" w14:textId="1AAA1CC4" w:rsidR="000201CD" w:rsidRDefault="000201CD">
      <w:pPr>
        <w:rPr>
          <w:noProof/>
        </w:rPr>
      </w:pPr>
      <w:r w:rsidRPr="000201CD">
        <w:rPr>
          <w:noProof/>
        </w:rPr>
        <w:lastRenderedPageBreak/>
        <w:drawing>
          <wp:inline distT="0" distB="0" distL="0" distR="0" wp14:anchorId="01AE2B9E" wp14:editId="60DCCD34">
            <wp:extent cx="6152515" cy="5803900"/>
            <wp:effectExtent l="0" t="0" r="63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580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B01E627" w14:textId="6852B9B9" w:rsidR="00E41602" w:rsidRDefault="00E41602">
      <w:r w:rsidRPr="00E41602">
        <w:rPr>
          <w:noProof/>
        </w:rPr>
        <w:lastRenderedPageBreak/>
        <w:drawing>
          <wp:inline distT="0" distB="0" distL="0" distR="0" wp14:anchorId="57B31EF4" wp14:editId="17339860">
            <wp:extent cx="5715000" cy="4152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160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396"/>
    <w:rsid w:val="00017477"/>
    <w:rsid w:val="000201CD"/>
    <w:rsid w:val="000C0C99"/>
    <w:rsid w:val="00263396"/>
    <w:rsid w:val="00C93514"/>
    <w:rsid w:val="00E4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77264"/>
  <w15:chartTrackingRefBased/>
  <w15:docId w15:val="{6B8EA5FB-BBB7-422A-974A-DCD14D2FB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0C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50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5222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1" w:color="D5D5D5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opcyar.ru/img/week-by-week/8.jpg" TargetMode="External"/><Relationship Id="rId26" Type="http://schemas.openxmlformats.org/officeDocument/2006/relationships/hyperlink" Target="https://opcyar.ru/img/week-by-week/12.jpg" TargetMode="External"/><Relationship Id="rId39" Type="http://schemas.openxmlformats.org/officeDocument/2006/relationships/image" Target="media/image18.jpeg"/><Relationship Id="rId21" Type="http://schemas.openxmlformats.org/officeDocument/2006/relationships/image" Target="media/image9.jpeg"/><Relationship Id="rId34" Type="http://schemas.openxmlformats.org/officeDocument/2006/relationships/hyperlink" Target="https://opcyar.ru/img/week-by-week/16.jpg" TargetMode="External"/><Relationship Id="rId42" Type="http://schemas.openxmlformats.org/officeDocument/2006/relationships/hyperlink" Target="https://opcyar.ru/img/week-by-week/20.jpg" TargetMode="External"/><Relationship Id="rId47" Type="http://schemas.openxmlformats.org/officeDocument/2006/relationships/image" Target="media/image22.jpeg"/><Relationship Id="rId50" Type="http://schemas.openxmlformats.org/officeDocument/2006/relationships/hyperlink" Target="https://opcyar.ru/img/week-by-week/24.jpg" TargetMode="External"/><Relationship Id="rId55" Type="http://schemas.openxmlformats.org/officeDocument/2006/relationships/image" Target="media/image26.jpeg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hyperlink" Target="https://opcyar.ru/img/week-by-week/7.jpg" TargetMode="External"/><Relationship Id="rId20" Type="http://schemas.openxmlformats.org/officeDocument/2006/relationships/hyperlink" Target="https://opcyar.ru/img/week-by-week/9.jpg" TargetMode="External"/><Relationship Id="rId29" Type="http://schemas.openxmlformats.org/officeDocument/2006/relationships/image" Target="media/image13.jpeg"/><Relationship Id="rId41" Type="http://schemas.openxmlformats.org/officeDocument/2006/relationships/image" Target="media/image19.jpeg"/><Relationship Id="rId54" Type="http://schemas.openxmlformats.org/officeDocument/2006/relationships/hyperlink" Target="https://opcyar.ru/img/week-by-week/26.jpg" TargetMode="External"/><Relationship Id="rId1" Type="http://schemas.openxmlformats.org/officeDocument/2006/relationships/styles" Target="styles.xml"/><Relationship Id="rId6" Type="http://schemas.openxmlformats.org/officeDocument/2006/relationships/hyperlink" Target="https://opcyar.ru/img/week-by-week/2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opcyar.ru/img/week-by-week/11.jpg" TargetMode="External"/><Relationship Id="rId32" Type="http://schemas.openxmlformats.org/officeDocument/2006/relationships/hyperlink" Target="https://opcyar.ru/img/week-by-week/15.jpg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s://opcyar.ru/img/week-by-week/19.jpg" TargetMode="External"/><Relationship Id="rId45" Type="http://schemas.openxmlformats.org/officeDocument/2006/relationships/image" Target="media/image21.jpeg"/><Relationship Id="rId53" Type="http://schemas.openxmlformats.org/officeDocument/2006/relationships/image" Target="media/image25.jpeg"/><Relationship Id="rId58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6.gif"/><Relationship Id="rId23" Type="http://schemas.openxmlformats.org/officeDocument/2006/relationships/image" Target="media/image10.jpeg"/><Relationship Id="rId28" Type="http://schemas.openxmlformats.org/officeDocument/2006/relationships/hyperlink" Target="https://opcyar.ru/img/week-by-week/13.jpg" TargetMode="External"/><Relationship Id="rId36" Type="http://schemas.openxmlformats.org/officeDocument/2006/relationships/hyperlink" Target="https://opcyar.ru/img/week-by-week/17.jpg" TargetMode="External"/><Relationship Id="rId49" Type="http://schemas.openxmlformats.org/officeDocument/2006/relationships/image" Target="media/image23.jpeg"/><Relationship Id="rId57" Type="http://schemas.openxmlformats.org/officeDocument/2006/relationships/image" Target="media/image27.jpeg"/><Relationship Id="rId61" Type="http://schemas.openxmlformats.org/officeDocument/2006/relationships/theme" Target="theme/theme1.xml"/><Relationship Id="rId10" Type="http://schemas.openxmlformats.org/officeDocument/2006/relationships/hyperlink" Target="https://opcyar.ru/img/week-by-week/4.jpg" TargetMode="External"/><Relationship Id="rId19" Type="http://schemas.openxmlformats.org/officeDocument/2006/relationships/image" Target="media/image8.gif"/><Relationship Id="rId31" Type="http://schemas.openxmlformats.org/officeDocument/2006/relationships/image" Target="media/image14.jpeg"/><Relationship Id="rId44" Type="http://schemas.openxmlformats.org/officeDocument/2006/relationships/hyperlink" Target="https://opcyar.ru/img/week-by-week/21.jpg" TargetMode="External"/><Relationship Id="rId52" Type="http://schemas.openxmlformats.org/officeDocument/2006/relationships/hyperlink" Target="https://opcyar.ru/img/week-by-week/25.jpg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youtu.be/fesbv9T03ag?si=ROBENXagsbsRFw1d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opcyar.ru/img/week-by-week/6.jpg" TargetMode="External"/><Relationship Id="rId22" Type="http://schemas.openxmlformats.org/officeDocument/2006/relationships/hyperlink" Target="https://opcyar.ru/img/week-by-week/10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opcyar.ru/img/week-by-week/14.jpg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Relationship Id="rId48" Type="http://schemas.openxmlformats.org/officeDocument/2006/relationships/hyperlink" Target="https://opcyar.ru/img/week-by-week/23.jpg" TargetMode="External"/><Relationship Id="rId56" Type="http://schemas.openxmlformats.org/officeDocument/2006/relationships/hyperlink" Target="https://opcyar.ru/img/week-by-week/27.jpg" TargetMode="External"/><Relationship Id="rId8" Type="http://schemas.openxmlformats.org/officeDocument/2006/relationships/hyperlink" Target="https://opcyar.ru/img/week-by-week/3.jpg" TargetMode="External"/><Relationship Id="rId51" Type="http://schemas.openxmlformats.org/officeDocument/2006/relationships/image" Target="media/image24.jpeg"/><Relationship Id="rId3" Type="http://schemas.openxmlformats.org/officeDocument/2006/relationships/webSettings" Target="webSettings.xml"/><Relationship Id="rId12" Type="http://schemas.openxmlformats.org/officeDocument/2006/relationships/hyperlink" Target="https://opcyar.ru/img/week-by-week/5.jpg" TargetMode="External"/><Relationship Id="rId17" Type="http://schemas.openxmlformats.org/officeDocument/2006/relationships/image" Target="media/image7.gif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s://opcyar.ru/img/week-by-week/18.jpg" TargetMode="External"/><Relationship Id="rId46" Type="http://schemas.openxmlformats.org/officeDocument/2006/relationships/hyperlink" Target="https://opcyar.ru/img/week-by-week/22.jpg" TargetMode="External"/><Relationship Id="rId59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1182</Words>
  <Characters>6738</Characters>
  <Application>Microsoft Office Word</Application>
  <DocSecurity>0</DocSecurity>
  <Lines>56</Lines>
  <Paragraphs>15</Paragraphs>
  <ScaleCrop>false</ScaleCrop>
  <Company/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2024-08-01T09:07:00Z</dcterms:created>
  <dcterms:modified xsi:type="dcterms:W3CDTF">2024-08-02T12:08:00Z</dcterms:modified>
</cp:coreProperties>
</file>